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0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333A0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333A01">
            <w:pPr>
              <w:spacing w:after="0"/>
              <w:ind w:left="0" w:firstLine="0"/>
            </w:pPr>
          </w:p>
        </w:tc>
      </w:tr>
      <w:tr w:rsidR="001F1B92" w14:paraId="0C5E6354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333A0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333A01">
            <w:pPr>
              <w:spacing w:after="0"/>
              <w:ind w:left="0" w:firstLine="0"/>
            </w:pPr>
          </w:p>
        </w:tc>
      </w:tr>
      <w:tr w:rsidR="001F1B92" w14:paraId="754BAEE0" w14:textId="77777777" w:rsidTr="00333A0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333A0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333A0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333A01">
            <w:pPr>
              <w:spacing w:after="0"/>
              <w:ind w:left="0" w:firstLine="0"/>
            </w:pPr>
          </w:p>
        </w:tc>
      </w:tr>
      <w:tr w:rsidR="001F1B92" w14:paraId="1B8A7F81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333A0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333A01">
            <w:pPr>
              <w:spacing w:after="0"/>
              <w:ind w:left="0" w:firstLine="0"/>
            </w:pPr>
          </w:p>
        </w:tc>
      </w:tr>
      <w:tr w:rsidR="001F1B92" w14:paraId="2CF1B57B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333A0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333A01">
            <w:pPr>
              <w:spacing w:after="0"/>
              <w:ind w:left="0" w:firstLine="0"/>
            </w:pPr>
          </w:p>
        </w:tc>
      </w:tr>
      <w:tr w:rsidR="001F1B92" w14:paraId="2BF53771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333A0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333A01">
            <w:pPr>
              <w:spacing w:after="0"/>
              <w:ind w:left="0" w:firstLine="0"/>
            </w:pPr>
          </w:p>
        </w:tc>
      </w:tr>
      <w:tr w:rsidR="001F1B92" w14:paraId="1E2FA5C9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333A0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333A01">
            <w:pPr>
              <w:spacing w:after="0"/>
              <w:ind w:left="0" w:firstLine="0"/>
            </w:pPr>
          </w:p>
        </w:tc>
      </w:tr>
      <w:tr w:rsidR="001F1B92" w14:paraId="02D96CD8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333A0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333A0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333A0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333A0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333A0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2DB79855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333A0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6B03900E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333A0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618886B6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333A0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3F2A9B04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333A0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13F18A3D" w14:textId="77777777" w:rsidTr="00333A0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333A0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333A0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6410ECC7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333A0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531D56FC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333A0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4B01A35E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333A0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6E433736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333A0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333A01">
            <w:pPr>
              <w:spacing w:after="0"/>
              <w:ind w:left="0" w:firstLine="0"/>
            </w:pPr>
          </w:p>
        </w:tc>
      </w:tr>
      <w:tr w:rsidR="00086FDD" w14:paraId="12CD081A" w14:textId="77777777" w:rsidTr="00333A0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333A0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333A0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265A88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6" type="#_x0000_t75" style="width:12.75pt;height:12.7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33A0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33A01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33A01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33A01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33A01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33A01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33A01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26C59F00" w:rsidR="0066705A" w:rsidRPr="004A2D99" w:rsidRDefault="00D871E3" w:rsidP="00D871E3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  <w:r>
              <w:t xml:space="preserve"> 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03A01795" w:rsidR="0066705A" w:rsidRPr="004A2D99" w:rsidRDefault="00333A0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2FB55F16" wp14:editId="5C0D8C0F">
                  <wp:extent cx="165200" cy="165200"/>
                  <wp:effectExtent l="0" t="0" r="0" b="0"/>
                  <wp:docPr id="18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705A" w:rsidRPr="004A2D99">
              <w:t xml:space="preserve"> ANO</w:t>
            </w:r>
          </w:p>
          <w:p w14:paraId="11DCCB0E" w14:textId="0986BC13" w:rsidR="0066705A" w:rsidRPr="004A2D99" w:rsidRDefault="00333A0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0E9CF17" wp14:editId="74BA62F2">
                  <wp:extent cx="165200" cy="165200"/>
                  <wp:effectExtent l="0" t="0" r="0" b="0"/>
                  <wp:docPr id="31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705A"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2D07B52F" w:rsidR="00CB2E08" w:rsidRPr="004A2D99" w:rsidRDefault="00333A0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BBE8F70" wp14:editId="78917A79">
                  <wp:extent cx="165200" cy="165200"/>
                  <wp:effectExtent l="0" t="0" r="0" b="0"/>
                  <wp:docPr id="24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E08" w:rsidRPr="004A2D99">
              <w:t xml:space="preserve"> ANO</w:t>
            </w:r>
          </w:p>
          <w:p w14:paraId="1138C79E" w14:textId="53C1F149" w:rsidR="00CB2E08" w:rsidRPr="004A2D99" w:rsidRDefault="00333A0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52618C" wp14:editId="3D752482">
                  <wp:extent cx="165200" cy="165200"/>
                  <wp:effectExtent l="0" t="0" r="0" b="0"/>
                  <wp:docPr id="13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E08"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13A876D9" w:rsidR="00CB2E08" w:rsidRPr="004A2D99" w:rsidRDefault="00D871E3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stvrzující pořízení přístrojového vybavení obcí s datem pořízení, ne starším než 1. 1. 2022 včetně dokladu o jeho úhradě (bankovní výpis či pokladní doklad)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49B911B5" w:rsidR="00CB2E08" w:rsidRPr="004A2D99" w:rsidRDefault="00333A0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BE921F2" wp14:editId="19C82EE9">
                  <wp:extent cx="165200" cy="165200"/>
                  <wp:effectExtent l="0" t="0" r="0" b="0"/>
                  <wp:docPr id="27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E08" w:rsidRPr="004A2D99">
              <w:t xml:space="preserve"> ANO</w:t>
            </w:r>
          </w:p>
          <w:p w14:paraId="04EA34D6" w14:textId="663AB2EA" w:rsidR="00CB2E08" w:rsidRPr="004A2D99" w:rsidRDefault="00333A0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EEAB9F" wp14:editId="033AF331">
                  <wp:extent cx="165200" cy="165200"/>
                  <wp:effectExtent l="0" t="0" r="0" b="0"/>
                  <wp:docPr id="1348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E08"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1BC3C43" w:rsidR="00CB2E08" w:rsidRPr="004A2D99" w:rsidRDefault="00D871E3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Oprávnění k poskytování zdravotních služeb udělené v souladu se zákonem č. 372/2011 Sb. pro ordinaci specializované ambulantní péče, v rámci které bylo pořízeno přístrojové vybavení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6F519264" w:rsidR="003A605E" w:rsidRPr="004A2D99" w:rsidRDefault="00333A0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2769F3BA" wp14:editId="26B7E18A">
                  <wp:extent cx="165200" cy="165200"/>
                  <wp:effectExtent l="0" t="0" r="0" b="0"/>
                  <wp:docPr id="28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605E" w:rsidRPr="004A2D99">
              <w:t xml:space="preserve"> ANO</w:t>
            </w:r>
          </w:p>
          <w:p w14:paraId="302284AF" w14:textId="2C0DE92F" w:rsidR="003A605E" w:rsidRPr="004A2D99" w:rsidRDefault="00333A0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CB77336" wp14:editId="14CBAEDE">
                  <wp:extent cx="165200" cy="165200"/>
                  <wp:effectExtent l="0" t="0" r="0" b="0"/>
                  <wp:docPr id="1349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605E"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861DC0E" w:rsidR="003A605E" w:rsidRPr="004A2D99" w:rsidRDefault="00D871E3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Konkrétní záměr použití dotace (s uvedením oboru podporované ordinace a její adresy)</w:t>
            </w:r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40502666" w:rsidR="003A605E" w:rsidRPr="004A2D99" w:rsidRDefault="00333A0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DDDED72" wp14:editId="25EB18D0">
                  <wp:extent cx="165200" cy="165200"/>
                  <wp:effectExtent l="0" t="0" r="0" b="0"/>
                  <wp:docPr id="29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605E" w:rsidRPr="004A2D99">
              <w:t xml:space="preserve"> ANO</w:t>
            </w:r>
          </w:p>
          <w:p w14:paraId="06104EB7" w14:textId="7FF13480" w:rsidR="003A605E" w:rsidRPr="004A2D99" w:rsidRDefault="00333A0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77FDDF" wp14:editId="0D533918">
                  <wp:extent cx="165200" cy="165200"/>
                  <wp:effectExtent l="0" t="0" r="0" b="0"/>
                  <wp:docPr id="1351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605E"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4AAAC1E9" w:rsidR="003A605E" w:rsidRPr="004A2D99" w:rsidRDefault="00D871E3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Smlouvy se zdravotními pojišťovnami, které má ordinace specializované ambulantní péče uzavřeny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C6972AE" w:rsidR="003A605E" w:rsidRDefault="00333A0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461788A" wp14:editId="5A5A45BC">
                  <wp:extent cx="165200" cy="165200"/>
                  <wp:effectExtent l="0" t="0" r="0" b="0"/>
                  <wp:docPr id="30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605E">
              <w:t xml:space="preserve"> ANO</w:t>
            </w:r>
          </w:p>
          <w:p w14:paraId="2558B73A" w14:textId="4C4F8C2C" w:rsidR="003A605E" w:rsidRDefault="00333A0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C15E9C" wp14:editId="6F574C5A">
                  <wp:extent cx="165200" cy="165200"/>
                  <wp:effectExtent l="0" t="0" r="0" b="0"/>
                  <wp:docPr id="1352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605E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6BB89447" w:rsidR="003A605E" w:rsidRDefault="00D871E3" w:rsidP="00D871E3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Potvrzení o ordinační době ordinace specializované ambulantní péče</w:t>
            </w: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D871E3" w14:paraId="3D3158ED" w14:textId="77777777" w:rsidTr="008037BC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96157F2" w:rsidR="00D871E3" w:rsidRDefault="005B033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2677EA5C" wp14:editId="6166803F">
                  <wp:extent cx="165200" cy="165200"/>
                  <wp:effectExtent l="0" t="0" r="0" b="0"/>
                  <wp:docPr id="1354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71E3">
              <w:t xml:space="preserve"> ANO</w:t>
            </w:r>
          </w:p>
          <w:p w14:paraId="21646AEA" w14:textId="4F37106F" w:rsidR="00D871E3" w:rsidRDefault="005B033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0E7E590E" wp14:editId="202B22B0">
                  <wp:extent cx="165200" cy="165200"/>
                  <wp:effectExtent l="0" t="0" r="0" b="0"/>
                  <wp:docPr id="1358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71E3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D429E" w14:textId="7E626651" w:rsidR="00D871E3" w:rsidRDefault="00D871E3" w:rsidP="00D871E3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Smlouvu mezi obcí a ordinací specializované ambulantní péče, ve které bude stvrzen závazek ordinace specializované ambulantní péče provozovat tuto ordinaci minimálně 4 roky od pořízení přístrojového vybavení (pokud obec provozuje ordinaci specializované ambulantní péče sama, musí doložit čestné prohlášení, ve kterém se zaváže provozovat </w:t>
            </w:r>
            <w:r w:rsidR="005B0331">
              <w:t>t</w:t>
            </w:r>
            <w:r>
              <w:t>uto ordinaci min. 4 roky od obdržení dotace a potvrzení o minimálně stanovené ordinační době</w:t>
            </w:r>
            <w:r w:rsidR="005B0331">
              <w:t>)</w:t>
            </w: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634F1" w14:paraId="287FAF6F" w14:textId="77777777" w:rsidTr="00A031CF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6FEDD180" w:rsidR="003634F1" w:rsidRDefault="003634F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18B1F27" wp14:editId="2136D431">
                  <wp:extent cx="165200" cy="165200"/>
                  <wp:effectExtent l="0" t="0" r="0" b="0"/>
                  <wp:docPr id="1355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2A5F9ACC" w:rsidR="003634F1" w:rsidRDefault="003634F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30C24E84" wp14:editId="294ADF98">
                  <wp:extent cx="165200" cy="165200"/>
                  <wp:effectExtent l="0" t="0" r="0" b="0"/>
                  <wp:docPr id="1360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94B5" w14:textId="2D9D3D7C" w:rsidR="003634F1" w:rsidRDefault="003634F1" w:rsidP="003634F1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Smlouvu mezi obcí a ordinací specializované ambulantní péče o bezplatném užívání přístrojového vybavení ordinací specializované ambulantní péče</w:t>
            </w: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634F1" w14:paraId="5251155A" w14:textId="77777777" w:rsidTr="00991E1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68E98C60" w:rsidR="003634F1" w:rsidRDefault="003634F1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2BB2719" wp14:editId="40D7DD52">
                  <wp:extent cx="165200" cy="165200"/>
                  <wp:effectExtent l="0" t="0" r="0" b="0"/>
                  <wp:docPr id="1363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00036AA" w:rsidR="003634F1" w:rsidRDefault="003634F1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33E10FE" wp14:editId="0F1EB638">
                  <wp:extent cx="165200" cy="165200"/>
                  <wp:effectExtent l="0" t="0" r="0" b="0"/>
                  <wp:docPr id="1362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94460" w14:textId="6B18DB68" w:rsidR="003634F1" w:rsidRDefault="003634F1" w:rsidP="003634F1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Další doklady a podklady podle povahy poskytované dotace.</w:t>
            </w: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  <w:bookmarkStart w:id="1" w:name="_GoBack"/>
            <w:bookmarkEnd w:id="1"/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1C4A9943" w:rsidR="003717F7" w:rsidRDefault="00E36EAF" w:rsidP="003634F1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3634F1">
              <w:t>10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726CB9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left="249" w:hanging="250"/>
        <w:jc w:val="both"/>
      </w:pPr>
      <w:r w:rsidRPr="004A2D99">
        <w:rPr>
          <w:noProof/>
        </w:rPr>
        <w:drawing>
          <wp:inline distT="0" distB="0" distL="0" distR="0" wp14:anchorId="185F48FE" wp14:editId="1A7FEC20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Je</w:t>
      </w:r>
      <w:r w:rsidRPr="004A2D99">
        <w:tab/>
      </w:r>
      <w:r w:rsidRPr="004A2D99">
        <w:rPr>
          <w:noProof/>
        </w:rPr>
        <w:drawing>
          <wp:inline distT="0" distB="0" distL="0" distR="0" wp14:anchorId="389255C7" wp14:editId="60F17813">
            <wp:extent cx="165200" cy="165200"/>
            <wp:effectExtent l="0" t="0" r="0" b="0"/>
            <wp:docPr id="25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</w:r>
      <w:r w:rsidRPr="004A2D99">
        <w:tab/>
        <w:t>plátce DPH.</w:t>
      </w:r>
    </w:p>
    <w:p w14:paraId="765DB10D" w14:textId="77777777" w:rsidR="00086FDD" w:rsidRPr="004A2D99" w:rsidRDefault="00086FDD" w:rsidP="004A2D99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4A2D99">
        <w:rPr>
          <w:noProof/>
        </w:rPr>
        <w:drawing>
          <wp:inline distT="0" distB="0" distL="0" distR="0" wp14:anchorId="2A98675E" wp14:editId="33C23B4B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Může</w:t>
      </w:r>
      <w:r w:rsidRPr="004A2D99">
        <w:tab/>
      </w:r>
      <w:r w:rsidRPr="004A2D99">
        <w:rPr>
          <w:noProof/>
        </w:rPr>
        <w:drawing>
          <wp:inline distT="0" distB="0" distL="0" distR="0" wp14:anchorId="3D69844A" wp14:editId="1404CEC5">
            <wp:extent cx="165200" cy="165200"/>
            <wp:effectExtent l="0" t="0" r="0" b="0"/>
            <wp:docPr id="2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Nemůže</w:t>
      </w:r>
      <w:r w:rsidRPr="004A2D99">
        <w:tab/>
      </w:r>
      <w:r w:rsidRPr="004A2D99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 xml:space="preserve"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58A7BCF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Souhlasí s ověřením identifikace žadatele v informačním systému základních registrů (registru obyvatel nebo registru osob).</w:t>
      </w:r>
    </w:p>
    <w:p w14:paraId="46DFA18D" w14:textId="244412E9" w:rsidR="00A95B23" w:rsidRPr="004A2D99" w:rsidRDefault="00A95B23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Se seznámil s pravidly a podmínkami pro poskytnutí dotace v rámci shora uvedeného dotačního programu</w:t>
      </w:r>
      <w:r w:rsidR="00826E1E" w:rsidRPr="004A2D99">
        <w:t>, porozuměl jim a akceptuje je.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lastRenderedPageBreak/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34C62989" w:rsidR="00E36EAF" w:rsidRDefault="00E36EAF" w:rsidP="0005715F">
      <w:pPr>
        <w:ind w:left="0" w:firstLine="0"/>
      </w:pPr>
    </w:p>
    <w:sectPr w:rsidR="00E36EAF">
      <w:headerReference w:type="default" r:id="rId12"/>
      <w:footerReference w:type="even" r:id="rId13"/>
      <w:footerReference w:type="default" r:id="rId14"/>
      <w:footerReference w:type="first" r:id="rId15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333A01" w:rsidRDefault="00333A01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333A01" w:rsidRDefault="0033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333A01" w:rsidRDefault="00333A01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4B89DC36" w:rsidR="00333A01" w:rsidRDefault="00333A01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34F1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333A01" w:rsidRDefault="00333A01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333A01" w:rsidRDefault="00333A01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333A01" w:rsidRDefault="0033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333A01" w:rsidRDefault="00333A01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101EA028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712C8"/>
    <w:rsid w:val="001B79CA"/>
    <w:rsid w:val="001C1925"/>
    <w:rsid w:val="001F1B92"/>
    <w:rsid w:val="001F3551"/>
    <w:rsid w:val="00221F97"/>
    <w:rsid w:val="00265A88"/>
    <w:rsid w:val="00272CC1"/>
    <w:rsid w:val="00284758"/>
    <w:rsid w:val="002B7DDA"/>
    <w:rsid w:val="00333A01"/>
    <w:rsid w:val="0035383E"/>
    <w:rsid w:val="003634F1"/>
    <w:rsid w:val="003717F7"/>
    <w:rsid w:val="003A605E"/>
    <w:rsid w:val="003B7DA2"/>
    <w:rsid w:val="003F1B4A"/>
    <w:rsid w:val="0048642A"/>
    <w:rsid w:val="004A2D99"/>
    <w:rsid w:val="004A370C"/>
    <w:rsid w:val="004C26CB"/>
    <w:rsid w:val="004C5CD4"/>
    <w:rsid w:val="00516A59"/>
    <w:rsid w:val="005B0331"/>
    <w:rsid w:val="005B236F"/>
    <w:rsid w:val="005C6D90"/>
    <w:rsid w:val="00605BF6"/>
    <w:rsid w:val="0066705A"/>
    <w:rsid w:val="006C045F"/>
    <w:rsid w:val="007056F0"/>
    <w:rsid w:val="00727421"/>
    <w:rsid w:val="00731F84"/>
    <w:rsid w:val="007B4270"/>
    <w:rsid w:val="007C4D5A"/>
    <w:rsid w:val="00826E1E"/>
    <w:rsid w:val="008D54BD"/>
    <w:rsid w:val="00A64744"/>
    <w:rsid w:val="00A95B23"/>
    <w:rsid w:val="00B15603"/>
    <w:rsid w:val="00B22904"/>
    <w:rsid w:val="00BB4ACD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871E3"/>
    <w:rsid w:val="00D970E4"/>
    <w:rsid w:val="00DC21EE"/>
    <w:rsid w:val="00E36EAF"/>
    <w:rsid w:val="00EA75C6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799F80-43EB-440B-AA32-E9B8FD65E52F}"/>
</file>

<file path=customXml/itemProps2.xml><?xml version="1.0" encoding="utf-8"?>
<ds:datastoreItem xmlns:ds="http://schemas.openxmlformats.org/officeDocument/2006/customXml" ds:itemID="{A6AEF436-7A9C-49D1-8FE3-7B70FE3BEB62}"/>
</file>

<file path=customXml/itemProps3.xml><?xml version="1.0" encoding="utf-8"?>
<ds:datastoreItem xmlns:ds="http://schemas.openxmlformats.org/officeDocument/2006/customXml" ds:itemID="{77DAEF22-7881-4270-ABB1-5BFBFCA88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1715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Hloušková Jitka</cp:lastModifiedBy>
  <cp:revision>3</cp:revision>
  <cp:lastPrinted>2021-05-31T07:58:00Z</cp:lastPrinted>
  <dcterms:created xsi:type="dcterms:W3CDTF">2022-09-26T09:47:00Z</dcterms:created>
  <dcterms:modified xsi:type="dcterms:W3CDTF">2022-09-26T11:42:00Z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